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7B" w:rsidRPr="005A517B" w:rsidRDefault="001A5744" w:rsidP="008F1875">
      <w:pPr>
        <w:wordWrap w:val="0"/>
        <w:jc w:val="right"/>
        <w:rPr>
          <w:sz w:val="24"/>
        </w:rPr>
      </w:pPr>
      <w:bookmarkStart w:id="0" w:name="_GoBack"/>
      <w:bookmarkEnd w:id="0"/>
      <w:r>
        <w:rPr>
          <w:rFonts w:hint="eastAsia"/>
          <w:sz w:val="24"/>
        </w:rPr>
        <w:t>平成</w:t>
      </w:r>
      <w:r>
        <w:rPr>
          <w:rFonts w:hint="eastAsia"/>
          <w:sz w:val="24"/>
        </w:rPr>
        <w:t>29</w:t>
      </w:r>
      <w:r>
        <w:rPr>
          <w:rFonts w:hint="eastAsia"/>
          <w:sz w:val="24"/>
        </w:rPr>
        <w:t>年</w:t>
      </w:r>
      <w:r>
        <w:rPr>
          <w:sz w:val="24"/>
        </w:rPr>
        <w:t>6</w:t>
      </w:r>
      <w:r w:rsidR="005A517B" w:rsidRPr="005A517B">
        <w:rPr>
          <w:rFonts w:hint="eastAsia"/>
          <w:sz w:val="24"/>
        </w:rPr>
        <w:t>月</w:t>
      </w:r>
      <w:r>
        <w:rPr>
          <w:rFonts w:hint="eastAsia"/>
          <w:sz w:val="24"/>
        </w:rPr>
        <w:t>30</w:t>
      </w:r>
      <w:r w:rsidR="005A517B" w:rsidRPr="005A517B">
        <w:rPr>
          <w:rFonts w:hint="eastAsia"/>
          <w:sz w:val="24"/>
        </w:rPr>
        <w:t>日</w:t>
      </w:r>
    </w:p>
    <w:p w:rsidR="001A5744" w:rsidRPr="001A5744" w:rsidRDefault="001A5744" w:rsidP="001A5744">
      <w:pPr>
        <w:jc w:val="center"/>
        <w:rPr>
          <w:b/>
          <w:sz w:val="32"/>
        </w:rPr>
      </w:pPr>
      <w:r w:rsidRPr="001A5744">
        <w:rPr>
          <w:rFonts w:hint="eastAsia"/>
          <w:b/>
          <w:sz w:val="32"/>
        </w:rPr>
        <w:t>カテーテルアブレーション</w:t>
      </w:r>
    </w:p>
    <w:p w:rsidR="005A517B" w:rsidRPr="001A5744" w:rsidRDefault="001A5744" w:rsidP="00A61B2E">
      <w:pPr>
        <w:jc w:val="center"/>
        <w:rPr>
          <w:b/>
          <w:sz w:val="32"/>
        </w:rPr>
      </w:pPr>
      <w:r w:rsidRPr="001A5744">
        <w:rPr>
          <w:rFonts w:hint="eastAsia"/>
          <w:b/>
          <w:sz w:val="32"/>
        </w:rPr>
        <w:t>症例全例登録プロジェクト</w:t>
      </w:r>
      <w:r>
        <w:rPr>
          <w:rFonts w:hint="eastAsia"/>
          <w:b/>
          <w:sz w:val="32"/>
        </w:rPr>
        <w:t>（</w:t>
      </w:r>
      <w:r>
        <w:rPr>
          <w:rFonts w:hint="eastAsia"/>
          <w:b/>
          <w:sz w:val="32"/>
        </w:rPr>
        <w:t>J-AB</w:t>
      </w:r>
      <w:r>
        <w:rPr>
          <w:rFonts w:hint="eastAsia"/>
          <w:b/>
          <w:sz w:val="32"/>
        </w:rPr>
        <w:t>）</w:t>
      </w:r>
      <w:r w:rsidRPr="001A5744">
        <w:rPr>
          <w:rFonts w:hint="eastAsia"/>
          <w:b/>
          <w:sz w:val="32"/>
        </w:rPr>
        <w:t>について</w:t>
      </w:r>
    </w:p>
    <w:p w:rsidR="00A61B2E" w:rsidRDefault="00A61B2E" w:rsidP="001A5744">
      <w:pPr>
        <w:jc w:val="left"/>
        <w:rPr>
          <w:sz w:val="24"/>
        </w:rPr>
      </w:pPr>
    </w:p>
    <w:p w:rsidR="001A5744" w:rsidRDefault="001A5744" w:rsidP="001A5744">
      <w:pPr>
        <w:jc w:val="left"/>
        <w:rPr>
          <w:sz w:val="24"/>
        </w:rPr>
      </w:pPr>
      <w:r w:rsidRPr="001A5744">
        <w:rPr>
          <w:rFonts w:hint="eastAsia"/>
          <w:sz w:val="24"/>
        </w:rPr>
        <w:t>カテーテルアブレーション治療をうける人を対象に、患者さんの診断と治療に役立てるために行う全国規模の研究について説明をします。</w:t>
      </w:r>
    </w:p>
    <w:p w:rsidR="001A5744" w:rsidRDefault="001A5744" w:rsidP="001A5744">
      <w:pPr>
        <w:jc w:val="left"/>
        <w:rPr>
          <w:sz w:val="24"/>
        </w:rPr>
      </w:pPr>
      <w:r>
        <w:rPr>
          <w:rFonts w:hint="eastAsia"/>
          <w:sz w:val="24"/>
        </w:rPr>
        <w:t>【研究の目的】</w:t>
      </w:r>
      <w:r>
        <w:rPr>
          <w:rFonts w:hint="eastAsia"/>
          <w:sz w:val="24"/>
        </w:rPr>
        <w:t xml:space="preserve"> </w:t>
      </w:r>
    </w:p>
    <w:p w:rsidR="005A517B" w:rsidRPr="00510935" w:rsidRDefault="001A5744" w:rsidP="005A517B">
      <w:pPr>
        <w:jc w:val="left"/>
        <w:rPr>
          <w:sz w:val="24"/>
        </w:rPr>
      </w:pPr>
      <w:r w:rsidRPr="001A5744">
        <w:rPr>
          <w:rFonts w:hint="eastAsia"/>
          <w:sz w:val="24"/>
        </w:rPr>
        <w:t>カテーテルアブレーション治療は、日本国内にどれくらいいるのか、どういう人がこの治療をうけているのか、治療の方法に違いがあるのかなど、わかっていないことがたくさんあります。この研究は、これらのことを明らかにするために、日本全国の病院からカテーテルアブレーション治療をうける患者さんの人数やこの病気に関連した情報を集めて整理します。患者さんの情報は住所や名前などを含めず、集めます。</w:t>
      </w:r>
    </w:p>
    <w:p w:rsidR="005A517B" w:rsidRDefault="0098578F" w:rsidP="005A517B">
      <w:pPr>
        <w:jc w:val="left"/>
        <w:rPr>
          <w:sz w:val="24"/>
        </w:rPr>
      </w:pPr>
      <w:r>
        <w:rPr>
          <w:rFonts w:hint="eastAsia"/>
          <w:sz w:val="24"/>
        </w:rPr>
        <w:t>【対象</w:t>
      </w:r>
      <w:r w:rsidR="005A517B">
        <w:rPr>
          <w:rFonts w:hint="eastAsia"/>
          <w:sz w:val="24"/>
        </w:rPr>
        <w:t>】</w:t>
      </w:r>
      <w:r w:rsidR="005A517B">
        <w:rPr>
          <w:rFonts w:hint="eastAsia"/>
          <w:sz w:val="24"/>
        </w:rPr>
        <w:t xml:space="preserve"> </w:t>
      </w:r>
    </w:p>
    <w:p w:rsidR="001A5744" w:rsidRDefault="001A5744" w:rsidP="001A5744">
      <w:pPr>
        <w:jc w:val="left"/>
        <w:rPr>
          <w:sz w:val="24"/>
        </w:rPr>
      </w:pPr>
      <w:r w:rsidRPr="001A5744">
        <w:rPr>
          <w:rFonts w:hint="eastAsia"/>
          <w:sz w:val="24"/>
        </w:rPr>
        <w:t>この研究の対</w:t>
      </w:r>
      <w:r w:rsidR="00A61B2E">
        <w:rPr>
          <w:rFonts w:hint="eastAsia"/>
          <w:sz w:val="24"/>
        </w:rPr>
        <w:t>象者は、我が国でカテーテルアブレーション治療を実施されたすべての</w:t>
      </w:r>
      <w:r w:rsidRPr="001A5744">
        <w:rPr>
          <w:rFonts w:hint="eastAsia"/>
          <w:sz w:val="24"/>
        </w:rPr>
        <w:t>患者さんとしています。この研究では、年齢や性別、これまで診断された病気や飲んでいる薬などの情報、治療の方法と効果や合併症などの情報を集めます。研究のために必要となる検査はありません。</w:t>
      </w:r>
    </w:p>
    <w:p w:rsidR="00C442D2" w:rsidRDefault="00C442D2" w:rsidP="00C442D2">
      <w:pPr>
        <w:jc w:val="left"/>
        <w:rPr>
          <w:sz w:val="24"/>
        </w:rPr>
      </w:pPr>
      <w:r>
        <w:rPr>
          <w:rFonts w:hint="eastAsia"/>
          <w:sz w:val="24"/>
        </w:rPr>
        <w:t>【研究期間】</w:t>
      </w:r>
    </w:p>
    <w:p w:rsidR="00C442D2" w:rsidRDefault="00C442D2" w:rsidP="001A5744">
      <w:pPr>
        <w:jc w:val="left"/>
        <w:rPr>
          <w:sz w:val="24"/>
        </w:rPr>
      </w:pPr>
      <w:r w:rsidRPr="001A5744">
        <w:rPr>
          <w:rFonts w:hint="eastAsia"/>
          <w:sz w:val="24"/>
        </w:rPr>
        <w:t>研究の期間は、</w:t>
      </w:r>
      <w:r w:rsidR="00E80FAE">
        <w:rPr>
          <w:rFonts w:hint="eastAsia"/>
          <w:sz w:val="24"/>
        </w:rPr>
        <w:t>201</w:t>
      </w:r>
      <w:r w:rsidR="00E80FAE">
        <w:rPr>
          <w:sz w:val="24"/>
        </w:rPr>
        <w:t>7</w:t>
      </w:r>
      <w:r w:rsidRPr="001A5744">
        <w:rPr>
          <w:rFonts w:hint="eastAsia"/>
          <w:sz w:val="24"/>
        </w:rPr>
        <w:t>年</w:t>
      </w:r>
      <w:r w:rsidR="00E80FAE">
        <w:rPr>
          <w:rFonts w:hint="eastAsia"/>
          <w:sz w:val="24"/>
        </w:rPr>
        <w:t>6</w:t>
      </w:r>
      <w:r w:rsidRPr="001A5744">
        <w:rPr>
          <w:rFonts w:hint="eastAsia"/>
          <w:sz w:val="24"/>
        </w:rPr>
        <w:t>月</w:t>
      </w:r>
      <w:r w:rsidR="00E80FAE">
        <w:rPr>
          <w:rFonts w:hint="eastAsia"/>
          <w:sz w:val="24"/>
        </w:rPr>
        <w:t>30</w:t>
      </w:r>
      <w:r w:rsidRPr="001A5744">
        <w:rPr>
          <w:rFonts w:hint="eastAsia"/>
          <w:sz w:val="24"/>
        </w:rPr>
        <w:t>日から</w:t>
      </w:r>
      <w:r w:rsidRPr="001A5744">
        <w:rPr>
          <w:rFonts w:hint="eastAsia"/>
          <w:sz w:val="24"/>
        </w:rPr>
        <w:t>2030</w:t>
      </w:r>
      <w:r w:rsidRPr="001A5744">
        <w:rPr>
          <w:rFonts w:hint="eastAsia"/>
          <w:sz w:val="24"/>
        </w:rPr>
        <w:t>年</w:t>
      </w:r>
      <w:r w:rsidRPr="001A5744">
        <w:rPr>
          <w:rFonts w:hint="eastAsia"/>
          <w:sz w:val="24"/>
        </w:rPr>
        <w:t>3</w:t>
      </w:r>
      <w:r w:rsidRPr="001A5744">
        <w:rPr>
          <w:rFonts w:hint="eastAsia"/>
          <w:sz w:val="24"/>
        </w:rPr>
        <w:t>月</w:t>
      </w:r>
      <w:r w:rsidRPr="001A5744">
        <w:rPr>
          <w:rFonts w:hint="eastAsia"/>
          <w:sz w:val="24"/>
        </w:rPr>
        <w:t>31</w:t>
      </w:r>
      <w:r w:rsidRPr="001A5744">
        <w:rPr>
          <w:rFonts w:hint="eastAsia"/>
          <w:sz w:val="24"/>
        </w:rPr>
        <w:t>日までです。</w:t>
      </w:r>
    </w:p>
    <w:p w:rsidR="001A5744" w:rsidRDefault="001A5744" w:rsidP="001A5744">
      <w:pPr>
        <w:jc w:val="left"/>
        <w:rPr>
          <w:sz w:val="24"/>
        </w:rPr>
      </w:pPr>
      <w:r>
        <w:rPr>
          <w:rFonts w:hint="eastAsia"/>
          <w:sz w:val="24"/>
        </w:rPr>
        <w:t>【個人情報の取り扱い】</w:t>
      </w:r>
    </w:p>
    <w:p w:rsidR="001A5744" w:rsidRDefault="001A5744" w:rsidP="001A5744">
      <w:pPr>
        <w:jc w:val="left"/>
        <w:rPr>
          <w:sz w:val="24"/>
        </w:rPr>
      </w:pPr>
      <w:r w:rsidRPr="001A5744">
        <w:rPr>
          <w:rFonts w:hint="eastAsia"/>
          <w:sz w:val="24"/>
        </w:rPr>
        <w:t>研究に参加された場合、治療に関する情報はデータセンターに集められ研究用の番号がつけられます。そのため、他の人がみても、だれの情報かわかりません。また、この研究の結果が発表される場合は、名前など個人が特定できる情報は含まれません。</w:t>
      </w:r>
    </w:p>
    <w:p w:rsidR="001A5744" w:rsidRDefault="001A5744" w:rsidP="001A5744">
      <w:pPr>
        <w:jc w:val="left"/>
        <w:rPr>
          <w:sz w:val="24"/>
        </w:rPr>
      </w:pPr>
      <w:r>
        <w:rPr>
          <w:rFonts w:hint="eastAsia"/>
          <w:sz w:val="24"/>
        </w:rPr>
        <w:t>【</w:t>
      </w:r>
      <w:r w:rsidRPr="001A5744">
        <w:rPr>
          <w:rFonts w:hint="eastAsia"/>
          <w:sz w:val="24"/>
        </w:rPr>
        <w:t>研究への参加の自由と取りやめの自由の保証</w:t>
      </w:r>
      <w:r>
        <w:rPr>
          <w:rFonts w:hint="eastAsia"/>
          <w:sz w:val="24"/>
        </w:rPr>
        <w:t>】</w:t>
      </w:r>
    </w:p>
    <w:p w:rsidR="001A5744" w:rsidRPr="001A5744" w:rsidRDefault="001A5744" w:rsidP="001A5744">
      <w:pPr>
        <w:jc w:val="left"/>
        <w:rPr>
          <w:sz w:val="24"/>
        </w:rPr>
      </w:pPr>
      <w:r w:rsidRPr="001A5744">
        <w:rPr>
          <w:rFonts w:hint="eastAsia"/>
          <w:sz w:val="24"/>
        </w:rPr>
        <w:t>研究に参加しても、あなたに直接の利益はありません。しかし、協力によって得られたデータは、将来、同じ病気の診断や治療に役立つことが期待できます。一方、個人情報が漏れることが絶対にないとはいえませんが、情報の扱いには十分に注意します。また、この研究に参加をしなくても、治療に影響がでることはなく、不利益はありません。</w:t>
      </w:r>
      <w:r w:rsidR="000A29C7">
        <w:rPr>
          <w:rFonts w:hint="eastAsia"/>
          <w:sz w:val="24"/>
        </w:rPr>
        <w:t>研究への参加はいつでも取りやめることが</w:t>
      </w:r>
      <w:r w:rsidR="000A29C7" w:rsidRPr="000A29C7">
        <w:rPr>
          <w:rFonts w:hint="eastAsia"/>
          <w:sz w:val="24"/>
        </w:rPr>
        <w:t>できます</w:t>
      </w:r>
    </w:p>
    <w:p w:rsidR="005A517B" w:rsidRDefault="005A517B" w:rsidP="005A517B">
      <w:pPr>
        <w:jc w:val="left"/>
        <w:rPr>
          <w:sz w:val="24"/>
        </w:rPr>
      </w:pPr>
      <w:r>
        <w:rPr>
          <w:rFonts w:hint="eastAsia"/>
          <w:sz w:val="24"/>
        </w:rPr>
        <w:t>【研究責任者】</w:t>
      </w:r>
      <w:r w:rsidR="0098578F">
        <w:rPr>
          <w:rFonts w:hint="eastAsia"/>
          <w:sz w:val="24"/>
        </w:rPr>
        <w:t>群馬県立心臓血管センター　循環器内科第二部長　内藤滋人</w:t>
      </w:r>
    </w:p>
    <w:p w:rsidR="0017039F" w:rsidRPr="005A517B" w:rsidRDefault="0017039F" w:rsidP="005A517B">
      <w:pPr>
        <w:jc w:val="left"/>
        <w:rPr>
          <w:sz w:val="24"/>
        </w:rPr>
      </w:pPr>
      <w:r>
        <w:rPr>
          <w:rFonts w:hint="eastAsia"/>
          <w:sz w:val="24"/>
        </w:rPr>
        <w:t>【問い合わせ先】</w:t>
      </w:r>
      <w:r>
        <w:rPr>
          <w:rFonts w:hint="eastAsia"/>
          <w:sz w:val="24"/>
        </w:rPr>
        <w:t>027-269-7455</w:t>
      </w:r>
      <w:r>
        <w:rPr>
          <w:rFonts w:hint="eastAsia"/>
          <w:sz w:val="24"/>
        </w:rPr>
        <w:t>（代表）</w:t>
      </w:r>
    </w:p>
    <w:sectPr w:rsidR="0017039F" w:rsidRPr="005A5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AA" w:rsidRDefault="009B64AA" w:rsidP="005A517B">
      <w:r>
        <w:separator/>
      </w:r>
    </w:p>
  </w:endnote>
  <w:endnote w:type="continuationSeparator" w:id="0">
    <w:p w:rsidR="009B64AA" w:rsidRDefault="009B64AA" w:rsidP="005A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AA" w:rsidRDefault="009B64AA" w:rsidP="005A517B">
      <w:r>
        <w:separator/>
      </w:r>
    </w:p>
  </w:footnote>
  <w:footnote w:type="continuationSeparator" w:id="0">
    <w:p w:rsidR="009B64AA" w:rsidRDefault="009B64AA" w:rsidP="005A5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47"/>
    <w:rsid w:val="000A29C7"/>
    <w:rsid w:val="0017039F"/>
    <w:rsid w:val="001A5744"/>
    <w:rsid w:val="002B3613"/>
    <w:rsid w:val="002C1179"/>
    <w:rsid w:val="002F32C7"/>
    <w:rsid w:val="003D57A7"/>
    <w:rsid w:val="003E417F"/>
    <w:rsid w:val="0041392B"/>
    <w:rsid w:val="00477C90"/>
    <w:rsid w:val="00485BB6"/>
    <w:rsid w:val="00490247"/>
    <w:rsid w:val="00510935"/>
    <w:rsid w:val="00596B2A"/>
    <w:rsid w:val="005A517B"/>
    <w:rsid w:val="00681B43"/>
    <w:rsid w:val="006B3DE5"/>
    <w:rsid w:val="007A6621"/>
    <w:rsid w:val="008222A4"/>
    <w:rsid w:val="008659EE"/>
    <w:rsid w:val="008F1875"/>
    <w:rsid w:val="0098578F"/>
    <w:rsid w:val="009B64AA"/>
    <w:rsid w:val="00A61B2E"/>
    <w:rsid w:val="00AC4054"/>
    <w:rsid w:val="00B643E9"/>
    <w:rsid w:val="00C253BF"/>
    <w:rsid w:val="00C442D2"/>
    <w:rsid w:val="00E80FAE"/>
    <w:rsid w:val="00E856A8"/>
    <w:rsid w:val="00EF1A0C"/>
    <w:rsid w:val="00F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315D3-60F1-46C9-968F-99BFD51F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17B"/>
    <w:pPr>
      <w:tabs>
        <w:tab w:val="center" w:pos="4252"/>
        <w:tab w:val="right" w:pos="8504"/>
      </w:tabs>
      <w:snapToGrid w:val="0"/>
    </w:pPr>
  </w:style>
  <w:style w:type="character" w:customStyle="1" w:styleId="a4">
    <w:name w:val="ヘッダー (文字)"/>
    <w:basedOn w:val="a0"/>
    <w:link w:val="a3"/>
    <w:uiPriority w:val="99"/>
    <w:rsid w:val="005A517B"/>
  </w:style>
  <w:style w:type="paragraph" w:styleId="a5">
    <w:name w:val="footer"/>
    <w:basedOn w:val="a"/>
    <w:link w:val="a6"/>
    <w:uiPriority w:val="99"/>
    <w:unhideWhenUsed/>
    <w:rsid w:val="005A517B"/>
    <w:pPr>
      <w:tabs>
        <w:tab w:val="center" w:pos="4252"/>
        <w:tab w:val="right" w:pos="8504"/>
      </w:tabs>
      <w:snapToGrid w:val="0"/>
    </w:pPr>
  </w:style>
  <w:style w:type="character" w:customStyle="1" w:styleId="a6">
    <w:name w:val="フッター (文字)"/>
    <w:basedOn w:val="a0"/>
    <w:link w:val="a5"/>
    <w:uiPriority w:val="99"/>
    <w:rsid w:val="005A517B"/>
  </w:style>
  <w:style w:type="paragraph" w:styleId="a7">
    <w:name w:val="Balloon Text"/>
    <w:basedOn w:val="a"/>
    <w:link w:val="a8"/>
    <w:uiPriority w:val="99"/>
    <w:semiHidden/>
    <w:unhideWhenUsed/>
    <w:rsid w:val="008F18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dc:creator>
  <cp:keywords/>
  <dc:description/>
  <cp:lastModifiedBy>河地 和人７６</cp:lastModifiedBy>
  <cp:revision>2</cp:revision>
  <cp:lastPrinted>2016-08-10T01:44:00Z</cp:lastPrinted>
  <dcterms:created xsi:type="dcterms:W3CDTF">2019-05-06T23:29:00Z</dcterms:created>
  <dcterms:modified xsi:type="dcterms:W3CDTF">2019-05-06T23:29:00Z</dcterms:modified>
</cp:coreProperties>
</file>